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949325" cy="972185"/>
            <wp:effectExtent l="19050" t="0" r="3175" b="0"/>
            <wp:docPr id="3" name="Image 1" descr="C:\Users\Blandine\Documents\AFPS\[afps-gl] TR  Logo AFPS vectorisé pour banderole AFPS Nanterre. logo_fichiers\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dine\Documents\AFPS\[afps-gl] TR  Logo AFPS vectorisé pour banderole AFPS Nanterre. logo_fichiers\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>L’ASSOCIATION FRANCE PALESTINE SOLIDARITÉ (AFPS) A POUR VOCATION LE SOUTIEN AU PEUPLE PALESTINIEN NOTAMMENT DANS SA LUTTE POUR LA RÉALISATION DE SES DROITS NATIONAUX.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24"/>
          <w:szCs w:val="24"/>
        </w:rPr>
      </w:pP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 xml:space="preserve">ELLE AGIT POUR UNE PAIX RÉELLE ET </w:t>
      </w:r>
      <w:r>
        <w:rPr>
          <w:rFonts w:ascii="OfficinaSans-Bold" w:hAnsi="OfficinaSans-Bold" w:cs="OfficinaSans-Bold"/>
          <w:b/>
          <w:bCs/>
          <w:sz w:val="24"/>
          <w:szCs w:val="24"/>
        </w:rPr>
        <w:t xml:space="preserve">DURABLE, EN LIEN AVEC LE PEUPLE </w:t>
      </w: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>PALESTINIEN</w:t>
      </w:r>
      <w:r>
        <w:rPr>
          <w:rFonts w:ascii="OfficinaSans-Bold" w:hAnsi="OfficinaSans-Bold" w:cs="OfficinaSans-Bold"/>
          <w:b/>
          <w:bCs/>
          <w:sz w:val="24"/>
          <w:szCs w:val="24"/>
        </w:rPr>
        <w:t>,</w:t>
      </w: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 xml:space="preserve"> FONDÉE SUR L’APPLICATION DU DROIT INTERNATIONAL.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24"/>
          <w:szCs w:val="24"/>
        </w:rPr>
      </w:pP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>L'AFPS ROUEN EST UN DES 100 GROUPES LOCAUX DE L'AFPS.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26"/>
          <w:szCs w:val="26"/>
        </w:rPr>
      </w:pPr>
      <w:r>
        <w:rPr>
          <w:rFonts w:ascii="OfficinaSans-Bold" w:hAnsi="OfficinaSans-Bold" w:cs="OfficinaSans-Bold"/>
          <w:b/>
          <w:bCs/>
          <w:sz w:val="26"/>
          <w:szCs w:val="26"/>
        </w:rPr>
        <w:t>Activités principales :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Information et action politique.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Travail de mobilisation de l’opinion publique.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Interpellation des pouvoirs publics et politiques en France et dans l’Union Européenne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Soutien moral, matériel et humanitaire,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Connaissance et échanges mutuels.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Cs/>
          <w:sz w:val="26"/>
          <w:szCs w:val="26"/>
        </w:rPr>
      </w:pPr>
      <w:r w:rsidRPr="001C5DF8">
        <w:rPr>
          <w:rFonts w:ascii="OfficinaSans-Bold" w:hAnsi="OfficinaSans-Bold" w:cs="OfficinaSans-Bold"/>
          <w:bCs/>
          <w:sz w:val="26"/>
          <w:szCs w:val="26"/>
        </w:rPr>
        <w:t>L’AFPS coopère également avec les Associations israéliennes dont l’objectif clairement</w:t>
      </w:r>
      <w:r>
        <w:rPr>
          <w:rFonts w:ascii="OfficinaSans-Bold" w:hAnsi="OfficinaSans-Bold" w:cs="OfficinaSans-Bold"/>
          <w:bCs/>
          <w:sz w:val="26"/>
          <w:szCs w:val="26"/>
        </w:rPr>
        <w:t xml:space="preserve"> </w:t>
      </w:r>
      <w:r w:rsidRPr="001C5DF8">
        <w:rPr>
          <w:rFonts w:ascii="OfficinaSans-Bold" w:hAnsi="OfficinaSans-Bold" w:cs="OfficinaSans-Bold"/>
          <w:bCs/>
          <w:sz w:val="26"/>
          <w:szCs w:val="26"/>
        </w:rPr>
        <w:t>exprimé est le soutien aux droits nationaux du PEUPLE PALESTINIEN.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Cs/>
          <w:sz w:val="26"/>
          <w:szCs w:val="26"/>
        </w:rPr>
      </w:pPr>
      <w:r w:rsidRPr="001C5DF8">
        <w:rPr>
          <w:rFonts w:ascii="OfficinaSans-Bold" w:hAnsi="OfficinaSans-Bold" w:cs="OfficinaSans-Bold"/>
          <w:bCs/>
          <w:sz w:val="26"/>
          <w:szCs w:val="26"/>
        </w:rPr>
        <w:t xml:space="preserve">L’AFPS adhère à la </w:t>
      </w:r>
      <w:r w:rsidRPr="001C5DF8">
        <w:rPr>
          <w:rFonts w:ascii="OfficinaSans-Bold" w:hAnsi="OfficinaSans-Bold" w:cs="OfficinaSans-Bold"/>
          <w:bCs/>
          <w:sz w:val="26"/>
          <w:szCs w:val="26"/>
          <w:u w:val="single"/>
        </w:rPr>
        <w:t>plateforme des ONG françaises pour la Palestine</w:t>
      </w:r>
      <w:r w:rsidRPr="001C5DF8">
        <w:rPr>
          <w:rFonts w:ascii="OfficinaSans-Bold" w:hAnsi="OfficinaSans-Bold" w:cs="OfficinaSans-Bold"/>
          <w:bCs/>
          <w:sz w:val="26"/>
          <w:szCs w:val="26"/>
        </w:rPr>
        <w:t>, européenne et internationale ;</w:t>
      </w:r>
      <w:r>
        <w:rPr>
          <w:rFonts w:ascii="OfficinaSans-Bold" w:hAnsi="OfficinaSans-Bold" w:cs="OfficinaSans-Bold"/>
          <w:bCs/>
          <w:sz w:val="26"/>
          <w:szCs w:val="26"/>
        </w:rPr>
        <w:t xml:space="preserve"> et au </w:t>
      </w:r>
      <w:r w:rsidRPr="001C5DF8">
        <w:rPr>
          <w:rFonts w:ascii="OfficinaSans-Bold" w:hAnsi="OfficinaSans-Bold" w:cs="OfficinaSans-Bold"/>
          <w:bCs/>
          <w:sz w:val="26"/>
          <w:szCs w:val="26"/>
          <w:u w:val="single"/>
        </w:rPr>
        <w:t>Collectif National pour une Paix Juste et Durable entre Palestiniens et Israéliens</w:t>
      </w:r>
      <w:r w:rsidRPr="001C5DF8">
        <w:rPr>
          <w:rFonts w:ascii="OfficinaSans-Bold" w:hAnsi="OfficinaSans-Bold" w:cs="OfficinaSans-Bold"/>
          <w:bCs/>
          <w:sz w:val="26"/>
          <w:szCs w:val="26"/>
        </w:rPr>
        <w:t xml:space="preserve"> CNPJDPI, décliné localement.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Cs/>
          <w:sz w:val="26"/>
          <w:szCs w:val="26"/>
        </w:rPr>
      </w:pPr>
      <w:r w:rsidRPr="001C5DF8">
        <w:rPr>
          <w:rFonts w:ascii="OfficinaSans-Bold" w:hAnsi="OfficinaSans-Bold" w:cs="OfficinaSans-Bold"/>
          <w:bCs/>
          <w:sz w:val="26"/>
          <w:szCs w:val="26"/>
        </w:rPr>
        <w:t>L’AFPS se réclame du principe de laïcité et est ouverte à toute personne physique ou</w:t>
      </w:r>
      <w:r>
        <w:rPr>
          <w:rFonts w:ascii="OfficinaSans-Bold" w:hAnsi="OfficinaSans-Bold" w:cs="OfficinaSans-Bold"/>
          <w:bCs/>
          <w:sz w:val="26"/>
          <w:szCs w:val="26"/>
        </w:rPr>
        <w:t xml:space="preserve"> </w:t>
      </w:r>
      <w:r w:rsidRPr="001C5DF8">
        <w:rPr>
          <w:rFonts w:ascii="OfficinaSans-Bold" w:hAnsi="OfficinaSans-Bold" w:cs="OfficinaSans-Bold"/>
          <w:bCs/>
          <w:sz w:val="26"/>
          <w:szCs w:val="26"/>
        </w:rPr>
        <w:t>morale, à l’exclusion de celles qui professent une idéologie raciste.</w:t>
      </w:r>
    </w:p>
    <w:p w:rsidR="001C5DF8" w:rsidRDefault="001C5DF8" w:rsidP="001C5DF8">
      <w:pPr>
        <w:spacing w:after="0"/>
        <w:rPr>
          <w:rFonts w:ascii="OfficinaSans-Bold" w:hAnsi="OfficinaSans-Bold" w:cs="OfficinaSans-Bold"/>
          <w:b/>
          <w:bCs/>
          <w:sz w:val="26"/>
          <w:szCs w:val="26"/>
        </w:rPr>
      </w:pPr>
      <w:r>
        <w:rPr>
          <w:rFonts w:ascii="OfficinaSans-Bold" w:hAnsi="OfficinaSans-Bold" w:cs="OfficinaSans-Bold"/>
          <w:b/>
          <w:bCs/>
          <w:sz w:val="26"/>
          <w:szCs w:val="26"/>
        </w:rPr>
        <w:t>CONTACTS : C. Hervé, 75 rue Jules Massenet – 76000 – Rouen - 06.77.56.67.33</w:t>
      </w:r>
    </w:p>
    <w:p w:rsidR="001C5DF8" w:rsidRDefault="001C5DF8" w:rsidP="001C5DF8">
      <w:pPr>
        <w:spacing w:after="0"/>
        <w:rPr>
          <w:rFonts w:ascii="OfficinaSans-Bold" w:hAnsi="OfficinaSans-Bold" w:cs="OfficinaSans-Bold"/>
          <w:b/>
          <w:bCs/>
          <w:sz w:val="26"/>
          <w:szCs w:val="26"/>
        </w:rPr>
      </w:pPr>
      <w:hyperlink r:id="rId5" w:history="1">
        <w:r w:rsidRPr="006C323E">
          <w:rPr>
            <w:rStyle w:val="Lienhypertexte"/>
            <w:rFonts w:ascii="OfficinaSans-Bold" w:hAnsi="OfficinaSans-Bold" w:cs="OfficinaSans-Bold"/>
            <w:b/>
            <w:bCs/>
            <w:sz w:val="26"/>
            <w:szCs w:val="26"/>
          </w:rPr>
          <w:t>afpsrouen@gmail.com</w:t>
        </w:r>
      </w:hyperlink>
      <w:r>
        <w:rPr>
          <w:rFonts w:ascii="OfficinaSans-Bold" w:hAnsi="OfficinaSans-Bold" w:cs="OfficinaSans-Bold"/>
          <w:b/>
          <w:bCs/>
          <w:sz w:val="26"/>
          <w:szCs w:val="26"/>
        </w:rPr>
        <w:t xml:space="preserve"> – 06.33.10.37.31</w:t>
      </w:r>
    </w:p>
    <w:p w:rsidR="001C5DF8" w:rsidRDefault="001C5DF8" w:rsidP="001C5DF8">
      <w:pPr>
        <w:rPr>
          <w:rFonts w:ascii="OfficinaSans-Bold" w:hAnsi="OfficinaSans-Bold" w:cs="OfficinaSans-Bold"/>
          <w:b/>
          <w:bCs/>
          <w:sz w:val="26"/>
          <w:szCs w:val="26"/>
        </w:rPr>
      </w:pPr>
      <w:r>
        <w:rPr>
          <w:rFonts w:ascii="OfficinaSans-Bold" w:hAnsi="OfficinaSans-Bold" w:cs="OfficinaSans-Bold"/>
          <w:b/>
          <w:bCs/>
          <w:sz w:val="26"/>
          <w:szCs w:val="26"/>
        </w:rPr>
        <w:t>nationalement </w:t>
      </w:r>
      <w:proofErr w:type="gramStart"/>
      <w:r>
        <w:rPr>
          <w:rFonts w:ascii="OfficinaSans-Bold" w:hAnsi="OfficinaSans-Bold" w:cs="OfficinaSans-Bold"/>
          <w:b/>
          <w:bCs/>
          <w:sz w:val="26"/>
          <w:szCs w:val="26"/>
        </w:rPr>
        <w:t xml:space="preserve">:  </w:t>
      </w:r>
      <w:proofErr w:type="gramEnd"/>
      <w:r>
        <w:rPr>
          <w:rFonts w:ascii="OfficinaSans-Bold" w:hAnsi="OfficinaSans-Bold" w:cs="OfficinaSans-Bold"/>
          <w:b/>
          <w:bCs/>
          <w:sz w:val="26"/>
          <w:szCs w:val="26"/>
        </w:rPr>
        <w:fldChar w:fldCharType="begin"/>
      </w:r>
      <w:r>
        <w:rPr>
          <w:rFonts w:ascii="OfficinaSans-Bold" w:hAnsi="OfficinaSans-Bold" w:cs="OfficinaSans-Bold"/>
          <w:b/>
          <w:bCs/>
          <w:sz w:val="26"/>
          <w:szCs w:val="26"/>
        </w:rPr>
        <w:instrText xml:space="preserve"> HYPERLINK "mailto:afps@france-palestine.org" </w:instrText>
      </w:r>
      <w:r>
        <w:rPr>
          <w:rFonts w:ascii="OfficinaSans-Bold" w:hAnsi="OfficinaSans-Bold" w:cs="OfficinaSans-Bold"/>
          <w:b/>
          <w:bCs/>
          <w:sz w:val="26"/>
          <w:szCs w:val="26"/>
        </w:rPr>
        <w:fldChar w:fldCharType="separate"/>
      </w:r>
      <w:r w:rsidRPr="006C323E">
        <w:rPr>
          <w:rStyle w:val="Lienhypertexte"/>
          <w:rFonts w:ascii="OfficinaSans-Bold" w:hAnsi="OfficinaSans-Bold" w:cs="OfficinaSans-Bold"/>
          <w:b/>
          <w:bCs/>
          <w:sz w:val="26"/>
          <w:szCs w:val="26"/>
        </w:rPr>
        <w:t>afps@france-palestine.org</w:t>
      </w:r>
      <w:r>
        <w:rPr>
          <w:rFonts w:ascii="OfficinaSans-Bold" w:hAnsi="OfficinaSans-Bold" w:cs="OfficinaSans-Bold"/>
          <w:b/>
          <w:bCs/>
          <w:sz w:val="26"/>
          <w:szCs w:val="26"/>
        </w:rPr>
        <w:fldChar w:fldCharType="end"/>
      </w:r>
      <w:r>
        <w:rPr>
          <w:rFonts w:ascii="OfficinaSans-Bold" w:hAnsi="OfficinaSans-Bold" w:cs="OfficinaSans-Bold"/>
          <w:b/>
          <w:bCs/>
          <w:sz w:val="26"/>
          <w:szCs w:val="26"/>
        </w:rPr>
        <w:t xml:space="preserve">   -   01.43.72.15.79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949325" cy="972185"/>
            <wp:effectExtent l="19050" t="0" r="3175" b="0"/>
            <wp:docPr id="4" name="Image 1" descr="C:\Users\Blandine\Documents\AFPS\[afps-gl] TR  Logo AFPS vectorisé pour banderole AFPS Nanterre. logo_fichiers\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dine\Documents\AFPS\[afps-gl] TR  Logo AFPS vectorisé pour banderole AFPS Nanterre. logo_fichiers\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>L’ASSOCIATION FRANCE PALESTINE SOLIDARITÉ (AFPS) A POUR VOCATION LE SOUTIEN AU PEUPLE PALESTINIEN NOTAMMENT DANS SA LUTTE POUR LA RÉALISATION DE SES DROITS NATIONAUX.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24"/>
          <w:szCs w:val="24"/>
        </w:rPr>
      </w:pP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>ELLE AGIT POUR UNE PAIX RÉELLE ET DURABLE, EN LIEN AVEC LE PEUPLE PALESTINIEN</w:t>
      </w:r>
      <w:r>
        <w:rPr>
          <w:rFonts w:ascii="OfficinaSans-Bold" w:hAnsi="OfficinaSans-Bold" w:cs="OfficinaSans-Bold"/>
          <w:b/>
          <w:bCs/>
          <w:sz w:val="24"/>
          <w:szCs w:val="24"/>
        </w:rPr>
        <w:t>,</w:t>
      </w: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 xml:space="preserve"> FONDÉE SUR L’APPLICATION DU DROIT INTERNATIONAL.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24"/>
          <w:szCs w:val="24"/>
        </w:rPr>
      </w:pPr>
      <w:r w:rsidRPr="001C5DF8">
        <w:rPr>
          <w:rFonts w:ascii="OfficinaSans-Bold" w:hAnsi="OfficinaSans-Bold" w:cs="OfficinaSans-Bold"/>
          <w:b/>
          <w:bCs/>
          <w:sz w:val="24"/>
          <w:szCs w:val="24"/>
        </w:rPr>
        <w:t>L'AFPS ROUEN EST UN DES 100 GROUPES LOCAUX DE L'AFPS.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26"/>
          <w:szCs w:val="26"/>
        </w:rPr>
      </w:pPr>
      <w:r>
        <w:rPr>
          <w:rFonts w:ascii="OfficinaSans-Bold" w:hAnsi="OfficinaSans-Bold" w:cs="OfficinaSans-Bold"/>
          <w:b/>
          <w:bCs/>
          <w:sz w:val="26"/>
          <w:szCs w:val="26"/>
        </w:rPr>
        <w:t>Activités principales :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Information et action politique.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Travail de mobilisation de l’opinion publique.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Interpellation des pouvoirs publics et politiques en France et dans l’Union Européenne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Soutien moral, matériel et humanitaire,</w:t>
      </w:r>
    </w:p>
    <w:p w:rsid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sz w:val="26"/>
          <w:szCs w:val="26"/>
        </w:rPr>
      </w:pPr>
      <w:r>
        <w:rPr>
          <w:rFonts w:ascii="Webdings" w:hAnsi="Webdings" w:cs="Webdings"/>
          <w:sz w:val="16"/>
          <w:szCs w:val="16"/>
        </w:rPr>
        <w:t></w:t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OfficinaSans-Book" w:hAnsi="OfficinaSans-Book" w:cs="OfficinaSans-Book"/>
          <w:sz w:val="26"/>
          <w:szCs w:val="26"/>
        </w:rPr>
        <w:t>Connaissance et échanges mutuels.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Cs/>
          <w:sz w:val="26"/>
          <w:szCs w:val="26"/>
        </w:rPr>
      </w:pPr>
      <w:r w:rsidRPr="001C5DF8">
        <w:rPr>
          <w:rFonts w:ascii="OfficinaSans-Bold" w:hAnsi="OfficinaSans-Bold" w:cs="OfficinaSans-Bold"/>
          <w:bCs/>
          <w:sz w:val="26"/>
          <w:szCs w:val="26"/>
        </w:rPr>
        <w:t>L’AFPS coopère également avec les Associations israéliennes dont l’objectif clairement</w:t>
      </w:r>
      <w:r>
        <w:rPr>
          <w:rFonts w:ascii="OfficinaSans-Bold" w:hAnsi="OfficinaSans-Bold" w:cs="OfficinaSans-Bold"/>
          <w:bCs/>
          <w:sz w:val="26"/>
          <w:szCs w:val="26"/>
        </w:rPr>
        <w:t xml:space="preserve"> </w:t>
      </w:r>
      <w:r w:rsidRPr="001C5DF8">
        <w:rPr>
          <w:rFonts w:ascii="OfficinaSans-Bold" w:hAnsi="OfficinaSans-Bold" w:cs="OfficinaSans-Bold"/>
          <w:bCs/>
          <w:sz w:val="26"/>
          <w:szCs w:val="26"/>
        </w:rPr>
        <w:t>exprimé est le soutien aux droits nationaux du PEUPLE PALESTINIEN.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Cs/>
          <w:sz w:val="26"/>
          <w:szCs w:val="26"/>
        </w:rPr>
      </w:pPr>
      <w:r w:rsidRPr="001C5DF8">
        <w:rPr>
          <w:rFonts w:ascii="OfficinaSans-Bold" w:hAnsi="OfficinaSans-Bold" w:cs="OfficinaSans-Bold"/>
          <w:bCs/>
          <w:sz w:val="26"/>
          <w:szCs w:val="26"/>
        </w:rPr>
        <w:t xml:space="preserve">L’AFPS adhère à la </w:t>
      </w:r>
      <w:r w:rsidRPr="001C5DF8">
        <w:rPr>
          <w:rFonts w:ascii="OfficinaSans-Bold" w:hAnsi="OfficinaSans-Bold" w:cs="OfficinaSans-Bold"/>
          <w:bCs/>
          <w:sz w:val="26"/>
          <w:szCs w:val="26"/>
          <w:u w:val="single"/>
        </w:rPr>
        <w:t>plateforme des ONG françaises pour la Palestine</w:t>
      </w:r>
      <w:r w:rsidRPr="001C5DF8">
        <w:rPr>
          <w:rFonts w:ascii="OfficinaSans-Bold" w:hAnsi="OfficinaSans-Bold" w:cs="OfficinaSans-Bold"/>
          <w:bCs/>
          <w:sz w:val="26"/>
          <w:szCs w:val="26"/>
        </w:rPr>
        <w:t>, européenne et internationale ;</w:t>
      </w:r>
      <w:r>
        <w:rPr>
          <w:rFonts w:ascii="OfficinaSans-Bold" w:hAnsi="OfficinaSans-Bold" w:cs="OfficinaSans-Bold"/>
          <w:bCs/>
          <w:sz w:val="26"/>
          <w:szCs w:val="26"/>
        </w:rPr>
        <w:t xml:space="preserve"> et au </w:t>
      </w:r>
      <w:r w:rsidRPr="001C5DF8">
        <w:rPr>
          <w:rFonts w:ascii="OfficinaSans-Bold" w:hAnsi="OfficinaSans-Bold" w:cs="OfficinaSans-Bold"/>
          <w:bCs/>
          <w:sz w:val="26"/>
          <w:szCs w:val="26"/>
          <w:u w:val="single"/>
        </w:rPr>
        <w:t>Collectif National pour une Paix Juste et Durable entre Palestiniens et Israéliens</w:t>
      </w:r>
      <w:r w:rsidRPr="001C5DF8">
        <w:rPr>
          <w:rFonts w:ascii="OfficinaSans-Bold" w:hAnsi="OfficinaSans-Bold" w:cs="OfficinaSans-Bold"/>
          <w:bCs/>
          <w:sz w:val="26"/>
          <w:szCs w:val="26"/>
        </w:rPr>
        <w:t xml:space="preserve"> CNPJDPI, décliné localement.</w:t>
      </w:r>
    </w:p>
    <w:p w:rsidR="001C5DF8" w:rsidRPr="001C5DF8" w:rsidRDefault="001C5DF8" w:rsidP="001C5DF8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Cs/>
          <w:sz w:val="26"/>
          <w:szCs w:val="26"/>
        </w:rPr>
      </w:pPr>
      <w:r w:rsidRPr="001C5DF8">
        <w:rPr>
          <w:rFonts w:ascii="OfficinaSans-Bold" w:hAnsi="OfficinaSans-Bold" w:cs="OfficinaSans-Bold"/>
          <w:bCs/>
          <w:sz w:val="26"/>
          <w:szCs w:val="26"/>
        </w:rPr>
        <w:t>L’AFPS se réclame du principe de laïcité et est ouverte à toute personne physique ou</w:t>
      </w:r>
      <w:r>
        <w:rPr>
          <w:rFonts w:ascii="OfficinaSans-Bold" w:hAnsi="OfficinaSans-Bold" w:cs="OfficinaSans-Bold"/>
          <w:bCs/>
          <w:sz w:val="26"/>
          <w:szCs w:val="26"/>
        </w:rPr>
        <w:t xml:space="preserve"> </w:t>
      </w:r>
      <w:r w:rsidRPr="001C5DF8">
        <w:rPr>
          <w:rFonts w:ascii="OfficinaSans-Bold" w:hAnsi="OfficinaSans-Bold" w:cs="OfficinaSans-Bold"/>
          <w:bCs/>
          <w:sz w:val="26"/>
          <w:szCs w:val="26"/>
        </w:rPr>
        <w:t>morale, à l’exclusion de celles qui professent une idéologie raciste.</w:t>
      </w:r>
    </w:p>
    <w:p w:rsidR="001C5DF8" w:rsidRDefault="001C5DF8" w:rsidP="001C5DF8">
      <w:pPr>
        <w:spacing w:after="0"/>
        <w:rPr>
          <w:rFonts w:ascii="OfficinaSans-Bold" w:hAnsi="OfficinaSans-Bold" w:cs="OfficinaSans-Bold"/>
          <w:b/>
          <w:bCs/>
          <w:sz w:val="26"/>
          <w:szCs w:val="26"/>
        </w:rPr>
      </w:pPr>
      <w:r>
        <w:rPr>
          <w:rFonts w:ascii="OfficinaSans-Bold" w:hAnsi="OfficinaSans-Bold" w:cs="OfficinaSans-Bold"/>
          <w:b/>
          <w:bCs/>
          <w:sz w:val="26"/>
          <w:szCs w:val="26"/>
        </w:rPr>
        <w:t>CONTACTS : C. Hervé, 75 rue Jules Massenet – 76000 – Rouen - 06.77.56.67.33</w:t>
      </w:r>
    </w:p>
    <w:p w:rsidR="001C5DF8" w:rsidRDefault="001C5DF8" w:rsidP="001C5DF8">
      <w:pPr>
        <w:spacing w:after="0"/>
        <w:rPr>
          <w:rFonts w:ascii="OfficinaSans-Bold" w:hAnsi="OfficinaSans-Bold" w:cs="OfficinaSans-Bold"/>
          <w:b/>
          <w:bCs/>
          <w:sz w:val="26"/>
          <w:szCs w:val="26"/>
        </w:rPr>
      </w:pPr>
      <w:hyperlink r:id="rId6" w:history="1">
        <w:r w:rsidRPr="006C323E">
          <w:rPr>
            <w:rStyle w:val="Lienhypertexte"/>
            <w:rFonts w:ascii="OfficinaSans-Bold" w:hAnsi="OfficinaSans-Bold" w:cs="OfficinaSans-Bold"/>
            <w:b/>
            <w:bCs/>
            <w:sz w:val="26"/>
            <w:szCs w:val="26"/>
          </w:rPr>
          <w:t>afpsrouen@gmail.com</w:t>
        </w:r>
      </w:hyperlink>
      <w:r>
        <w:rPr>
          <w:rFonts w:ascii="OfficinaSans-Bold" w:hAnsi="OfficinaSans-Bold" w:cs="OfficinaSans-Bold"/>
          <w:b/>
          <w:bCs/>
          <w:sz w:val="26"/>
          <w:szCs w:val="26"/>
        </w:rPr>
        <w:t xml:space="preserve"> – 06.33.10.37.31</w:t>
      </w:r>
    </w:p>
    <w:p w:rsidR="00923956" w:rsidRPr="001C5DF8" w:rsidRDefault="001C5DF8" w:rsidP="00923956">
      <w:pPr>
        <w:rPr>
          <w:rFonts w:ascii="OfficinaSans-Bold" w:hAnsi="OfficinaSans-Bold" w:cs="OfficinaSans-Bold"/>
          <w:b/>
          <w:bCs/>
          <w:sz w:val="26"/>
          <w:szCs w:val="26"/>
        </w:rPr>
      </w:pPr>
      <w:r>
        <w:rPr>
          <w:rFonts w:ascii="OfficinaSans-Bold" w:hAnsi="OfficinaSans-Bold" w:cs="OfficinaSans-Bold"/>
          <w:b/>
          <w:bCs/>
          <w:sz w:val="26"/>
          <w:szCs w:val="26"/>
        </w:rPr>
        <w:t>nationalement </w:t>
      </w:r>
      <w:proofErr w:type="gramStart"/>
      <w:r>
        <w:rPr>
          <w:rFonts w:ascii="OfficinaSans-Bold" w:hAnsi="OfficinaSans-Bold" w:cs="OfficinaSans-Bold"/>
          <w:b/>
          <w:bCs/>
          <w:sz w:val="26"/>
          <w:szCs w:val="26"/>
        </w:rPr>
        <w:t xml:space="preserve">:  </w:t>
      </w:r>
      <w:proofErr w:type="gramEnd"/>
      <w:hyperlink r:id="rId7" w:history="1">
        <w:r w:rsidRPr="006C323E">
          <w:rPr>
            <w:rStyle w:val="Lienhypertexte"/>
            <w:rFonts w:ascii="OfficinaSans-Bold" w:hAnsi="OfficinaSans-Bold" w:cs="OfficinaSans-Bold"/>
            <w:b/>
            <w:bCs/>
            <w:sz w:val="26"/>
            <w:szCs w:val="26"/>
          </w:rPr>
          <w:t>afps@france-palestine.org</w:t>
        </w:r>
      </w:hyperlink>
      <w:r>
        <w:rPr>
          <w:rFonts w:ascii="OfficinaSans-Bold" w:hAnsi="OfficinaSans-Bold" w:cs="OfficinaSans-Bold"/>
          <w:b/>
          <w:bCs/>
          <w:sz w:val="26"/>
          <w:szCs w:val="26"/>
        </w:rPr>
        <w:t xml:space="preserve">   -   01.43.72.15.79</w:t>
      </w:r>
    </w:p>
    <w:sectPr w:rsidR="00923956" w:rsidRPr="001C5DF8" w:rsidSect="0092395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fficinaSans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3956"/>
    <w:rsid w:val="001C5DF8"/>
    <w:rsid w:val="008C0A79"/>
    <w:rsid w:val="00923956"/>
    <w:rsid w:val="0099268F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9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39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fps@france-palesti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psrouen@gmail.com" TargetMode="External"/><Relationship Id="rId5" Type="http://schemas.openxmlformats.org/officeDocument/2006/relationships/hyperlink" Target="mailto:afpsrouen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1</cp:revision>
  <dcterms:created xsi:type="dcterms:W3CDTF">2014-11-07T14:22:00Z</dcterms:created>
  <dcterms:modified xsi:type="dcterms:W3CDTF">2014-11-07T14:38:00Z</dcterms:modified>
</cp:coreProperties>
</file>